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0" w:rsidRPr="0048312C" w:rsidRDefault="0048312C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8312C" w:rsidRPr="0048312C" w:rsidRDefault="0048312C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11</w:t>
      </w:r>
    </w:p>
    <w:p w:rsidR="0048312C" w:rsidRPr="00A65750" w:rsidRDefault="0048312C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 Ключ</w:t>
      </w:r>
    </w:p>
    <w:p w:rsidR="00A65750" w:rsidRPr="00A65750" w:rsidRDefault="00A65750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50" w:rsidRPr="00A65750" w:rsidRDefault="00A65750" w:rsidP="00A6575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50" w:rsidRDefault="00A65750" w:rsidP="00A6575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48312C" w:rsidRPr="00A65750" w:rsidRDefault="0048312C" w:rsidP="00A6575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50" w:rsidRDefault="00CF4F92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9.01.2014                                                                                 </w:t>
      </w:r>
      <w:r w:rsid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48312C" w:rsidRPr="00A65750" w:rsidRDefault="0048312C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12C" w:rsidRDefault="0048312C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65750"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оформления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65750"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возникновения, приостановления</w:t>
      </w:r>
      <w:r w:rsidR="00A65750" w:rsidRPr="00A65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65750"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прекращения отношений между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5750"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учреждением и родителями</w:t>
      </w:r>
    </w:p>
    <w:p w:rsidR="00A65750" w:rsidRDefault="00A65750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(законными</w:t>
      </w:r>
      <w:r w:rsid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представителями) </w:t>
      </w:r>
      <w:r w:rsid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воспитанников МБДОУ </w:t>
      </w:r>
      <w:proofErr w:type="spellStart"/>
      <w:r w:rsid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 № 11»</w:t>
      </w:r>
    </w:p>
    <w:p w:rsidR="0048312C" w:rsidRPr="00A65750" w:rsidRDefault="0048312C" w:rsidP="004831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50" w:rsidRDefault="00A6575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6 части 1 статьи 34 Федерального закона от 29.12.2012 №</w:t>
      </w:r>
      <w:r w:rsid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«Об образовании в Российской Федерации»</w:t>
      </w:r>
    </w:p>
    <w:p w:rsidR="0048312C" w:rsidRPr="00A65750" w:rsidRDefault="0048312C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50" w:rsidRDefault="00A6575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8312C" w:rsidRPr="00A65750" w:rsidRDefault="0048312C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1B0" w:rsidRPr="00A65750" w:rsidRDefault="0048312C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оформления возникновения, приостановления и прекращения отношений между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ждением и родителями (законными 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представителями) </w:t>
      </w:r>
      <w:r w:rsidR="0092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6C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</w:t>
      </w:r>
      <w:proofErr w:type="spellStart"/>
      <w:r w:rsidR="006C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C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11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0" w:rsidRDefault="0048312C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="009201B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="0092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основания </w:t>
      </w:r>
      <w:r w:rsidR="009201B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</w:t>
      </w:r>
      <w:r w:rsidR="0092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восстановления и перевода воспитанников в МБДОУ </w:t>
      </w:r>
      <w:proofErr w:type="spellStart"/>
      <w:r w:rsidR="0092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92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11.</w:t>
      </w:r>
    </w:p>
    <w:p w:rsidR="00A65750" w:rsidRPr="00A65750" w:rsidRDefault="009201B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A65750" w:rsidRPr="00A65750" w:rsidRDefault="009201B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65750"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65750" w:rsidRPr="00A65750" w:rsidRDefault="00A65750" w:rsidP="00A65750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50" w:rsidRPr="00A65750" w:rsidRDefault="00A65750" w:rsidP="0048312C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50" w:rsidRPr="00A65750" w:rsidRDefault="00A6575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МДОУ </w:t>
      </w:r>
      <w:proofErr w:type="spellStart"/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№</w:t>
      </w:r>
      <w:r w:rsidR="0048312C"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</w:t>
      </w: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</w:t>
      </w:r>
      <w:r w:rsid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/ </w:t>
      </w:r>
      <w:r w:rsid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 Солодовникова</w:t>
      </w: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</w:t>
      </w:r>
    </w:p>
    <w:p w:rsidR="00A65750" w:rsidRPr="00A65750" w:rsidRDefault="00A65750" w:rsidP="00A6575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50" w:rsidRPr="00A65750" w:rsidRDefault="00A65750" w:rsidP="00A65750">
      <w:pPr>
        <w:spacing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A6575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72288" w:rsidRDefault="00672288">
      <w:pPr>
        <w:rPr>
          <w:rFonts w:ascii="Times New Roman" w:hAnsi="Times New Roman" w:cs="Times New Roman"/>
          <w:sz w:val="24"/>
          <w:szCs w:val="24"/>
        </w:rPr>
      </w:pPr>
    </w:p>
    <w:p w:rsid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</w:pPr>
      <w:r w:rsidRPr="00C647C7"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lastRenderedPageBreak/>
        <w:t>Муниципальное бюджетное дошко</w:t>
      </w:r>
      <w:r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t>льное образовательное учреждени</w:t>
      </w:r>
      <w:r w:rsidRPr="00C647C7"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t>е</w:t>
      </w:r>
    </w:p>
    <w:p w:rsidR="006C2B63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t>детский сад № 11</w:t>
      </w:r>
    </w:p>
    <w:p w:rsidR="006C2B63" w:rsidRPr="00DE0B1E" w:rsidRDefault="006C2B63" w:rsidP="006C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город Горячий Ключ</w:t>
      </w:r>
    </w:p>
    <w:p w:rsidR="00672288" w:rsidRPr="00DE0B1E" w:rsidRDefault="00672288" w:rsidP="006722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приказу № _____ от 09.01.2014г.</w:t>
      </w:r>
    </w:p>
    <w:p w:rsidR="00B64E45" w:rsidRPr="00465E88" w:rsidRDefault="00B64E45" w:rsidP="00B64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B64E45" w:rsidRPr="00465E88" w:rsidRDefault="00B64E45" w:rsidP="00B64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Заведующая МБДОУ</w:t>
      </w:r>
    </w:p>
    <w:p w:rsidR="00B64E45" w:rsidRPr="00465E88" w:rsidRDefault="00B64E45" w:rsidP="00B64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>А.Н. Солодовникова</w:t>
      </w:r>
    </w:p>
    <w:p w:rsidR="00B64E45" w:rsidRPr="00465E88" w:rsidRDefault="00B64E45" w:rsidP="00B64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«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65E8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________________2014</w:t>
      </w:r>
      <w:r w:rsidRPr="00465E88">
        <w:rPr>
          <w:rFonts w:ascii="Times New Roman" w:hAnsi="Times New Roman" w:cs="Times New Roman"/>
          <w:sz w:val="20"/>
          <w:szCs w:val="20"/>
        </w:rPr>
        <w:t>г.</w:t>
      </w:r>
    </w:p>
    <w:p w:rsidR="006C2B63" w:rsidRPr="00DE0B1E" w:rsidRDefault="006C2B63" w:rsidP="00C6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533" w:rsidRPr="00DE0B1E" w:rsidRDefault="00854533" w:rsidP="00C6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ОСНОВАНИЯ</w:t>
      </w:r>
    </w:p>
    <w:p w:rsidR="00854533" w:rsidRPr="00DE0B1E" w:rsidRDefault="00854533" w:rsidP="00C64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перевода и восстановления воспитанников </w:t>
      </w:r>
      <w:r w:rsidR="006C2B63"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proofErr w:type="spellStart"/>
      <w:r w:rsidR="006C2B63"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="006C2B63"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№ 11</w:t>
      </w:r>
    </w:p>
    <w:p w:rsidR="00854533" w:rsidRPr="00DE0B1E" w:rsidRDefault="00854533" w:rsidP="00C647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Общие положения.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Настоящий порядок и основания перевода, отчисления и восстановления воспитанников разработан в соответствии с Федеральным законом от 29.12.2012г. № 273-ФЗ «Об образовании в Российской Федерации», Положением о правилах приема детей в МБДОУ </w:t>
      </w:r>
      <w:proofErr w:type="spellStart"/>
      <w:r w:rsidR="006C2B63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="006C2B63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 11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Уставом (далее МБДОУ).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Данный документ регулирует порядок и основания перевода, отчисления и восстановления воспитанников МБДОУ.</w:t>
      </w:r>
    </w:p>
    <w:p w:rsidR="00854533" w:rsidRPr="00DE0B1E" w:rsidRDefault="00854533" w:rsidP="00C647C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Порядок и основания для перевода воспитанника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Перевод воспитанника в другую Образовательную организацию может быть: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заявлению родителей (законных представителей) воспитанника, в том числе в случае перевода воспитанника для освоения программы в другую организацию, осуществляющую образовательную деятельность;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Перевод воспитанника в МБДОУ может быть произведен: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следующую возрастную группу ежегодно не позднее первого сентября;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другую группу на время карантина, отпуска воспитателей и на летний период.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Основанием для перевода является приказ заведующего МБДОУ.</w:t>
      </w:r>
    </w:p>
    <w:p w:rsidR="00854533" w:rsidRPr="00DE0B1E" w:rsidRDefault="00854533" w:rsidP="00C647C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Порядок восстановления воспитанников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</w:t>
      </w:r>
    </w:p>
    <w:p w:rsidR="00854533" w:rsidRPr="00DE0B1E" w:rsidRDefault="00854533" w:rsidP="00C647C7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Основанием для восстановления воспитанника является приказ заведующего МБДОУ, осуществляющего образовательную деятельность, о восстановлении.</w:t>
      </w:r>
    </w:p>
    <w:p w:rsidR="00B52637" w:rsidRPr="00DE0B1E" w:rsidRDefault="00854533" w:rsidP="006C2B63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восстановления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</w:t>
      </w:r>
      <w:r w:rsidR="006C2B63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а в Образовательную организацию.</w:t>
      </w:r>
    </w:p>
    <w:p w:rsidR="00C647C7" w:rsidRPr="00DE0B1E" w:rsidRDefault="00C647C7" w:rsidP="00C6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C647C7" w:rsidRPr="00DE0B1E" w:rsidRDefault="00C647C7" w:rsidP="00C6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детский сад № 11</w:t>
      </w:r>
    </w:p>
    <w:p w:rsidR="00C647C7" w:rsidRPr="00DE0B1E" w:rsidRDefault="00C647C7" w:rsidP="00C6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город Горячий Ключ</w:t>
      </w:r>
    </w:p>
    <w:p w:rsidR="006C2B63" w:rsidRPr="00DE0B1E" w:rsidRDefault="006C2B63" w:rsidP="006C2B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приказу № _____ от 09.01.2014г.</w:t>
      </w:r>
    </w:p>
    <w:p w:rsidR="007A384F" w:rsidRPr="00DE0B1E" w:rsidRDefault="007A384F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B63" w:rsidRPr="00DE0B1E" w:rsidRDefault="00B52637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C2B63" w:rsidRPr="00DE0B1E" w:rsidRDefault="00B52637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порядке регламентации и оформления возникновения,</w:t>
      </w:r>
    </w:p>
    <w:p w:rsidR="006C2B63" w:rsidRPr="00DE0B1E" w:rsidRDefault="00B52637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приостановления </w:t>
      </w:r>
      <w:r w:rsidR="006C2B63" w:rsidRPr="00D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прекращения отношений</w:t>
      </w:r>
    </w:p>
    <w:p w:rsidR="006C2B63" w:rsidRPr="00DE0B1E" w:rsidRDefault="00B52637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между  МБДОУ </w:t>
      </w:r>
      <w:r w:rsidR="006C2B63"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Д/С № 11</w:t>
      </w:r>
    </w:p>
    <w:p w:rsidR="00B52637" w:rsidRPr="00DE0B1E" w:rsidRDefault="00B52637" w:rsidP="006C2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родителями (законными представителями)</w:t>
      </w:r>
      <w:r w:rsidR="006C2B63" w:rsidRPr="00DE0B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воспитанников.</w:t>
      </w:r>
    </w:p>
    <w:p w:rsidR="00B52637" w:rsidRPr="00DE0B1E" w:rsidRDefault="00B52637" w:rsidP="00C6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B52637" w:rsidRPr="00DE0B1E" w:rsidRDefault="00B52637" w:rsidP="00C6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B52637" w:rsidRPr="00DE0B1E" w:rsidRDefault="00B52637" w:rsidP="0033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     Настоящее  положение разработано в соответствии с Федеральным законом от 29 декабря 2012г. «Об образовании в Российской Федерации»,  Уставом Муниципального бюджетного дошкольного образовательного учреждения </w:t>
      </w:r>
      <w:r w:rsidR="00103D78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 11 муниципального образования город Горячий Ключ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103D78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ДОУ).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     Положение устанавливает порядок регламентации и оформления возникновения, приостановления и прекращения отношений между 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родителями (законными представителями) несовершеннолетних обучающихся.</w:t>
      </w:r>
    </w:p>
    <w:p w:rsidR="00B52637" w:rsidRPr="00DE0B1E" w:rsidRDefault="00B52637" w:rsidP="0033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Возникновение образовательных отношений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    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 11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   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     Договор заключается между 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ДОУ, в лице заведующего, и родителями (законными представителями) ребенка, зачисляемого в 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ДОУ. 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    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 w:rsidR="00E01EC0"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ДОУ, возникают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зачисления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2637" w:rsidRPr="00DE0B1E" w:rsidRDefault="00B52637" w:rsidP="0033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Договор между </w:t>
      </w:r>
      <w:r w:rsidR="00E01EC0"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</w:t>
      </w: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ДОУ и родителями (законными представителями)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   Договор заключается в простой письменной форме между ДОУ, в лице заведующего, и родителями (законными представителями) ребенка, зачисляемого в ДОУ.</w:t>
      </w:r>
    </w:p>
    <w:p w:rsidR="00B52637" w:rsidRPr="00DE0B1E" w:rsidRDefault="00B52637" w:rsidP="003315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3.2.    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</w:t>
      </w:r>
      <w:proofErr w:type="gramEnd"/>
    </w:p>
    <w:p w:rsidR="00B52637" w:rsidRPr="00DE0B1E" w:rsidRDefault="00B52637" w:rsidP="003315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 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3.3.    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такие условия включены в договоры, то они не подлежат применению.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    Правила, обязательные при заключении договора, утверждаются Правительством Российской Федерации.</w:t>
      </w:r>
    </w:p>
    <w:p w:rsidR="00B52637" w:rsidRPr="00DE0B1E" w:rsidRDefault="00B52637" w:rsidP="00331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2637" w:rsidRPr="00DE0B1E" w:rsidRDefault="00B52637" w:rsidP="0033151A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Приостановление отношений </w:t>
      </w:r>
    </w:p>
    <w:p w:rsidR="008D0F79" w:rsidRPr="00DE0B1E" w:rsidRDefault="00B52637" w:rsidP="0033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Отношения могут быть приостановлены в случае: </w:t>
      </w:r>
    </w:p>
    <w:p w:rsidR="00B52637" w:rsidRPr="00DE0B1E" w:rsidRDefault="00B52637" w:rsidP="0033151A">
      <w:pPr>
        <w:spacing w:after="0" w:line="240" w:lineRule="auto"/>
        <w:ind w:hanging="360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болезни обучающегося; </w:t>
      </w:r>
    </w:p>
    <w:p w:rsidR="008D0F79" w:rsidRPr="00DE0B1E" w:rsidRDefault="00B52637" w:rsidP="008D0F7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санаторно-курортного лечения обучающегося; </w:t>
      </w:r>
    </w:p>
    <w:p w:rsidR="00B52637" w:rsidRPr="00DE0B1E" w:rsidRDefault="00B52637" w:rsidP="0033151A">
      <w:pPr>
        <w:spacing w:after="0" w:line="240" w:lineRule="auto"/>
        <w:ind w:hanging="360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отпуска родителей (законных представителей)</w:t>
      </w:r>
    </w:p>
    <w:p w:rsidR="00B52637" w:rsidRPr="00DE0B1E" w:rsidRDefault="00B52637" w:rsidP="0033151A">
      <w:pPr>
        <w:spacing w:after="0" w:line="240" w:lineRule="auto"/>
        <w:ind w:hanging="360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отпуска для оздоровления ребенка в летнее время сроком не более 75 дней; </w:t>
      </w:r>
    </w:p>
    <w:p w:rsidR="00B52637" w:rsidRPr="00DE0B1E" w:rsidRDefault="00B52637" w:rsidP="0033151A">
      <w:pPr>
        <w:spacing w:after="0" w:line="240" w:lineRule="auto"/>
        <w:ind w:hanging="360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карантина в ДОУ; </w:t>
      </w:r>
    </w:p>
    <w:p w:rsidR="00B52637" w:rsidRPr="00DE0B1E" w:rsidRDefault="00B52637" w:rsidP="003315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ремонта в ДОУ; </w:t>
      </w:r>
    </w:p>
    <w:p w:rsidR="008D0F79" w:rsidRPr="00DE0B1E" w:rsidRDefault="004815CD" w:rsidP="008D0F79">
      <w:pPr>
        <w:pStyle w:val="a6"/>
        <w:numPr>
          <w:ilvl w:val="0"/>
          <w:numId w:val="9"/>
        </w:numPr>
        <w:spacing w:before="0" w:beforeAutospacing="0" w:after="0" w:afterAutospacing="0"/>
        <w:ind w:left="-624" w:firstLine="272"/>
        <w:rPr>
          <w:sz w:val="20"/>
          <w:szCs w:val="20"/>
        </w:rPr>
      </w:pPr>
      <w:r w:rsidRPr="00DE0B1E">
        <w:rPr>
          <w:sz w:val="20"/>
          <w:szCs w:val="20"/>
        </w:rPr>
        <w:t xml:space="preserve">  </w:t>
      </w:r>
      <w:r w:rsidR="008D0F79" w:rsidRPr="00DE0B1E">
        <w:rPr>
          <w:sz w:val="20"/>
          <w:szCs w:val="20"/>
        </w:rPr>
        <w:t>задолженности по оплате за детский сад более</w:t>
      </w:r>
      <w:proofErr w:type="gramStart"/>
      <w:r w:rsidR="008D0F79" w:rsidRPr="00DE0B1E">
        <w:rPr>
          <w:sz w:val="20"/>
          <w:szCs w:val="20"/>
        </w:rPr>
        <w:t>1</w:t>
      </w:r>
      <w:proofErr w:type="gramEnd"/>
      <w:r w:rsidR="008D0F79" w:rsidRPr="00DE0B1E">
        <w:rPr>
          <w:sz w:val="20"/>
          <w:szCs w:val="20"/>
        </w:rPr>
        <w:t xml:space="preserve"> месяца</w:t>
      </w:r>
      <w:r w:rsidRPr="00DE0B1E">
        <w:rPr>
          <w:sz w:val="20"/>
          <w:szCs w:val="20"/>
        </w:rPr>
        <w:t>;</w:t>
      </w:r>
    </w:p>
    <w:p w:rsidR="008D0F79" w:rsidRPr="00DE0B1E" w:rsidRDefault="00B52637" w:rsidP="008D0F7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нарушение температурного режима в ДОУ.  </w:t>
      </w:r>
    </w:p>
    <w:p w:rsidR="00B52637" w:rsidRPr="00DE0B1E" w:rsidRDefault="00B52637" w:rsidP="0033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Приостановление отношений по инициативе родителей (законных представителей) возникают на основании их заявления. </w:t>
      </w:r>
    </w:p>
    <w:p w:rsidR="0033151A" w:rsidRPr="00DE0B1E" w:rsidRDefault="0033151A" w:rsidP="003315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(законные представители) несовершеннолетнего обучающегося (воспитанника), для сохранения места представляют в МБДОУ должны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 отсутствие воспитанника по уважительным  причинам</w:t>
      </w:r>
    </w:p>
    <w:p w:rsidR="00B52637" w:rsidRPr="00DE0B1E" w:rsidRDefault="00B52637" w:rsidP="0033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Приостановление отношений по инициативе ДОУ возникают на основании приказа заведующего ДОУ.  </w:t>
      </w:r>
    </w:p>
    <w:p w:rsidR="004815CD" w:rsidRPr="00DE0B1E" w:rsidRDefault="004815CD" w:rsidP="004815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4.4. 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обучающегося.</w:t>
      </w:r>
    </w:p>
    <w:p w:rsidR="004815CD" w:rsidRPr="00DE0B1E" w:rsidRDefault="004815CD" w:rsidP="004815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указываются:</w:t>
      </w:r>
    </w:p>
    <w:p w:rsidR="004815CD" w:rsidRPr="00DE0B1E" w:rsidRDefault="004815CD" w:rsidP="004815CD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      фамилия, имя, отчество (при наличии)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815CD" w:rsidRPr="00DE0B1E" w:rsidRDefault="004815CD" w:rsidP="004815CD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б)      группа;</w:t>
      </w:r>
    </w:p>
    <w:p w:rsidR="004815CD" w:rsidRPr="00DE0B1E" w:rsidRDefault="004815CD" w:rsidP="004815CD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в)       причины приостановления образовательных отношений;</w:t>
      </w:r>
    </w:p>
    <w:p w:rsidR="004815CD" w:rsidRPr="00DE0B1E" w:rsidRDefault="004815CD" w:rsidP="004815CD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г)       срок приостановления образовательных отношений.</w:t>
      </w:r>
    </w:p>
    <w:p w:rsidR="004815CD" w:rsidRPr="00DE0B1E" w:rsidRDefault="004815CD" w:rsidP="00481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4.5.   Приостановление образовательных отношений оформляется приказом заведующего учреждением</w:t>
      </w:r>
    </w:p>
    <w:p w:rsidR="0033151A" w:rsidRPr="00DE0B1E" w:rsidRDefault="0033151A" w:rsidP="003315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52637" w:rsidRPr="00DE0B1E" w:rsidRDefault="00B52637" w:rsidP="00331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Прекращение образовательных отношений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5.1.    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отношения прекращаются в связи с выбыванием обучающегося из ДОУ:</w:t>
      </w:r>
      <w:proofErr w:type="gramEnd"/>
    </w:p>
    <w:p w:rsidR="00B52637" w:rsidRPr="00DE0B1E" w:rsidRDefault="00B52637" w:rsidP="0033151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в связи с получением дошкольного образования (завершением обучения);</w:t>
      </w:r>
    </w:p>
    <w:p w:rsidR="00B52637" w:rsidRPr="00DE0B1E" w:rsidRDefault="00B52637" w:rsidP="0033151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досрочно по основаниям, установленным законодательством об образовании.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    Образовательные отношения могут быть прекращены досрочно в следующих случаях:</w:t>
      </w:r>
    </w:p>
    <w:p w:rsidR="00B52637" w:rsidRPr="00DE0B1E" w:rsidRDefault="00B52637" w:rsidP="0033151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по инициативе родителей (законных представителей) 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proofErr w:type="gramEnd"/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ДОУ;</w:t>
      </w:r>
    </w:p>
    <w:p w:rsidR="00B52637" w:rsidRPr="00DE0B1E" w:rsidRDefault="00B52637" w:rsidP="0033151A">
      <w:pPr>
        <w:widowControl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на основании медицинского заключения о состоянии здоровья ребёнка, препятствующего его дальнейшему пребыванию в ДОУ;</w:t>
      </w:r>
    </w:p>
    <w:p w:rsidR="00B52637" w:rsidRPr="00DE0B1E" w:rsidRDefault="00B52637" w:rsidP="0033151A">
      <w:pPr>
        <w:widowControl w:val="0"/>
        <w:adjustRightInd w:val="0"/>
        <w:spacing w:after="0" w:line="240" w:lineRule="auto"/>
        <w:ind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E0B1E">
        <w:rPr>
          <w:rFonts w:ascii="Symbol" w:eastAsia="Times New Roman" w:hAnsi="Symbol" w:cs="Tahoma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по инициативе ДОУ взаимоотношения могут быть </w:t>
      </w:r>
      <w:r w:rsidRPr="00DE0B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досрочно прекращены при систематическом невыполнении родителями своих обязанностей в отношен</w:t>
      </w:r>
      <w:r w:rsidR="0032600C" w:rsidRPr="00DE0B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ии ДОУ, уведомив их об этом за 30 календарных</w:t>
      </w:r>
      <w:r w:rsidRPr="00DE0B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дней; </w:t>
      </w:r>
    </w:p>
    <w:p w:rsidR="00B52637" w:rsidRPr="00DE0B1E" w:rsidRDefault="00B52637" w:rsidP="0033151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    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B52637" w:rsidRPr="00DE0B1E" w:rsidRDefault="00B52637" w:rsidP="0033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    Порядок перевода обучающегося из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2637" w:rsidRPr="00DE0B1E" w:rsidRDefault="00B52637" w:rsidP="0033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    В случае прекращения деятельности 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 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33151A" w:rsidRPr="00DE0B1E" w:rsidRDefault="00B52637" w:rsidP="00DA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B1E">
        <w:rPr>
          <w:rFonts w:ascii="Times New Roman" w:eastAsia="Times New Roman" w:hAnsi="Times New Roman" w:cs="Times New Roman"/>
          <w:sz w:val="20"/>
          <w:szCs w:val="20"/>
          <w:lang w:eastAsia="ru-RU"/>
        </w:rPr>
        <w:t>5.6.     Факт прекращения образовательных отношений между ДОУ, в лице заведующего, и родителями (законными представителями) ребёнка регламентируется  приказом заведующего ДОУ.</w:t>
      </w:r>
    </w:p>
    <w:p w:rsidR="00E62B5E" w:rsidRPr="00DE0B1E" w:rsidRDefault="00E62B5E" w:rsidP="003315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B5E" w:rsidRPr="00DE0B1E" w:rsidSect="003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3F7"/>
    <w:multiLevelType w:val="hybridMultilevel"/>
    <w:tmpl w:val="28ACA2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D394D59"/>
    <w:multiLevelType w:val="hybridMultilevel"/>
    <w:tmpl w:val="25467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B2F7F"/>
    <w:multiLevelType w:val="hybridMultilevel"/>
    <w:tmpl w:val="95F4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02BDF"/>
    <w:multiLevelType w:val="hybridMultilevel"/>
    <w:tmpl w:val="65862CE0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>
    <w:nsid w:val="31136CFE"/>
    <w:multiLevelType w:val="multilevel"/>
    <w:tmpl w:val="36F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D4A29"/>
    <w:multiLevelType w:val="multilevel"/>
    <w:tmpl w:val="97368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86AC0"/>
    <w:multiLevelType w:val="multilevel"/>
    <w:tmpl w:val="343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E21B5"/>
    <w:multiLevelType w:val="multilevel"/>
    <w:tmpl w:val="AFCA5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30689"/>
    <w:multiLevelType w:val="hybridMultilevel"/>
    <w:tmpl w:val="D20E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750"/>
    <w:rsid w:val="000A3482"/>
    <w:rsid w:val="00103D78"/>
    <w:rsid w:val="0011528C"/>
    <w:rsid w:val="0032600C"/>
    <w:rsid w:val="0033151A"/>
    <w:rsid w:val="003328EC"/>
    <w:rsid w:val="00365CC7"/>
    <w:rsid w:val="00372607"/>
    <w:rsid w:val="004815CD"/>
    <w:rsid w:val="0048312C"/>
    <w:rsid w:val="00672288"/>
    <w:rsid w:val="006C2B63"/>
    <w:rsid w:val="006C67CB"/>
    <w:rsid w:val="007040FD"/>
    <w:rsid w:val="007A384F"/>
    <w:rsid w:val="00854533"/>
    <w:rsid w:val="00861F06"/>
    <w:rsid w:val="008D0F79"/>
    <w:rsid w:val="009201B0"/>
    <w:rsid w:val="009460EA"/>
    <w:rsid w:val="009C05A9"/>
    <w:rsid w:val="00A65750"/>
    <w:rsid w:val="00B52637"/>
    <w:rsid w:val="00B64E45"/>
    <w:rsid w:val="00C647C7"/>
    <w:rsid w:val="00CF4F92"/>
    <w:rsid w:val="00DA0D79"/>
    <w:rsid w:val="00DE0B1E"/>
    <w:rsid w:val="00E01EC0"/>
    <w:rsid w:val="00E62B5E"/>
    <w:rsid w:val="00E97591"/>
    <w:rsid w:val="00EB4541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750"/>
    <w:rPr>
      <w:color w:val="0000FF"/>
      <w:u w:val="single"/>
    </w:rPr>
  </w:style>
  <w:style w:type="character" w:styleId="a4">
    <w:name w:val="Strong"/>
    <w:basedOn w:val="a0"/>
    <w:uiPriority w:val="22"/>
    <w:qFormat/>
    <w:rsid w:val="00A65750"/>
    <w:rPr>
      <w:b/>
      <w:bCs/>
    </w:rPr>
  </w:style>
  <w:style w:type="paragraph" w:styleId="a5">
    <w:name w:val="Normal (Web)"/>
    <w:basedOn w:val="a"/>
    <w:uiPriority w:val="99"/>
    <w:semiHidden/>
    <w:unhideWhenUsed/>
    <w:rsid w:val="00B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991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96">
          <w:marLeft w:val="0"/>
          <w:marRight w:val="0"/>
          <w:marTop w:val="576"/>
          <w:marBottom w:val="115"/>
          <w:divBdr>
            <w:top w:val="single" w:sz="12" w:space="0" w:color="33987A"/>
            <w:left w:val="single" w:sz="12" w:space="0" w:color="33987A"/>
            <w:bottom w:val="single" w:sz="12" w:space="0" w:color="33987A"/>
            <w:right w:val="single" w:sz="12" w:space="0" w:color="33987A"/>
          </w:divBdr>
          <w:divsChild>
            <w:div w:id="228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45">
                      <w:marLeft w:val="0"/>
                      <w:marRight w:val="0"/>
                      <w:marTop w:val="35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622">
          <w:marLeft w:val="0"/>
          <w:marRight w:val="0"/>
          <w:marTop w:val="576"/>
          <w:marBottom w:val="115"/>
          <w:divBdr>
            <w:top w:val="single" w:sz="12" w:space="0" w:color="33987A"/>
            <w:left w:val="single" w:sz="12" w:space="0" w:color="33987A"/>
            <w:bottom w:val="single" w:sz="12" w:space="0" w:color="33987A"/>
            <w:right w:val="single" w:sz="12" w:space="0" w:color="33987A"/>
          </w:divBdr>
          <w:divsChild>
            <w:div w:id="1992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7878">
                      <w:marLeft w:val="0"/>
                      <w:marRight w:val="0"/>
                      <w:marTop w:val="35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zzaa</dc:creator>
  <cp:keywords/>
  <dc:description/>
  <cp:lastModifiedBy>ZSD</cp:lastModifiedBy>
  <cp:revision>24</cp:revision>
  <cp:lastPrinted>2014-11-20T13:40:00Z</cp:lastPrinted>
  <dcterms:created xsi:type="dcterms:W3CDTF">2014-11-05T10:25:00Z</dcterms:created>
  <dcterms:modified xsi:type="dcterms:W3CDTF">2015-06-24T11:02:00Z</dcterms:modified>
</cp:coreProperties>
</file>